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E" w:rsidRDefault="005015EE" w:rsidP="005015EE">
      <w:pPr>
        <w:pStyle w:val="4"/>
      </w:pPr>
      <w:bookmarkStart w:id="0" w:name="_Toc157272354"/>
      <w:r>
        <w:t>Перенос длинного оператора на следующую строку</w:t>
      </w:r>
      <w:bookmarkEnd w:id="0"/>
    </w:p>
    <w:p w:rsidR="005015EE" w:rsidRDefault="005015EE" w:rsidP="005015EE">
      <w:pPr>
        <w:rPr>
          <w:lang w:val="ru-RU"/>
        </w:rPr>
      </w:pPr>
      <w:r>
        <w:rPr>
          <w:lang w:val="ru-RU"/>
        </w:rPr>
        <w:t>Иногда оператор получается такой длинный, что не умещается на экране. Это не беда - в окне кода он уместится, так как окно гораздо шире экрана, надо только его прокрутить. Но все равно неприятно, прокручивать не хочется. Оператор можно перенести на другую строку комбинацией пробела и подчеркивания. Например, вместо</w:t>
      </w:r>
    </w:p>
    <w:p w:rsidR="005015EE" w:rsidRDefault="005015EE" w:rsidP="005015EE">
      <w:pPr>
        <w:pStyle w:val="a4"/>
        <w:jc w:val="center"/>
        <w:rPr>
          <w:lang w:val="ru-RU"/>
        </w:rPr>
      </w:pPr>
      <w:r w:rsidRPr="0030337F">
        <w:rPr>
          <w:lang w:val="ru-RU"/>
        </w:rPr>
        <w:t>Результат.</w:t>
      </w:r>
      <w:r>
        <w:t>Text</w:t>
      </w:r>
      <w:r w:rsidRPr="0030337F">
        <w:rPr>
          <w:lang w:val="ru-RU"/>
        </w:rPr>
        <w:t xml:space="preserve"> = </w:t>
      </w:r>
      <w:r>
        <w:t>Val</w:t>
      </w:r>
      <w:r w:rsidRPr="0030337F">
        <w:rPr>
          <w:lang w:val="ru-RU"/>
        </w:rPr>
        <w:t>(Число</w:t>
      </w:r>
      <w:proofErr w:type="gramStart"/>
      <w:r w:rsidRPr="0030337F">
        <w:rPr>
          <w:lang w:val="ru-RU"/>
        </w:rPr>
        <w:t>1</w:t>
      </w:r>
      <w:proofErr w:type="gramEnd"/>
      <w:r w:rsidRPr="0030337F">
        <w:rPr>
          <w:lang w:val="ru-RU"/>
        </w:rPr>
        <w:t>.</w:t>
      </w:r>
      <w:r>
        <w:t>Text</w:t>
      </w:r>
      <w:r w:rsidRPr="0030337F">
        <w:rPr>
          <w:lang w:val="ru-RU"/>
        </w:rPr>
        <w:t xml:space="preserve">) + </w:t>
      </w:r>
      <w:r>
        <w:t>Val</w:t>
      </w:r>
      <w:r w:rsidRPr="0030337F">
        <w:rPr>
          <w:lang w:val="ru-RU"/>
        </w:rPr>
        <w:t>(Число2.</w:t>
      </w:r>
      <w:r>
        <w:t>Text</w:t>
      </w:r>
      <w:r w:rsidRPr="0030337F">
        <w:rPr>
          <w:lang w:val="ru-RU"/>
        </w:rPr>
        <w:t>)</w:t>
      </w:r>
    </w:p>
    <w:p w:rsidR="005015EE" w:rsidRDefault="005015EE" w:rsidP="005015EE">
      <w:pPr>
        <w:ind w:firstLine="0"/>
        <w:rPr>
          <w:lang w:val="ru-RU"/>
        </w:rPr>
      </w:pPr>
      <w:r>
        <w:rPr>
          <w:lang w:val="ru-RU"/>
        </w:rPr>
        <w:t>можно записать</w:t>
      </w:r>
    </w:p>
    <w:p w:rsidR="005015EE" w:rsidRDefault="005015EE" w:rsidP="005015EE">
      <w:pPr>
        <w:pStyle w:val="a4"/>
        <w:jc w:val="center"/>
        <w:rPr>
          <w:lang w:val="ru-RU"/>
        </w:rPr>
      </w:pPr>
      <w:r w:rsidRPr="0030337F">
        <w:rPr>
          <w:lang w:val="ru-RU"/>
        </w:rPr>
        <w:t>Результат.</w:t>
      </w:r>
      <w:r>
        <w:t>Text</w:t>
      </w:r>
      <w:r w:rsidRPr="0030337F">
        <w:rPr>
          <w:lang w:val="ru-RU"/>
        </w:rPr>
        <w:t xml:space="preserve"> = </w:t>
      </w:r>
      <w:r>
        <w:t>Val</w:t>
      </w:r>
      <w:r w:rsidRPr="0030337F">
        <w:rPr>
          <w:lang w:val="ru-RU"/>
        </w:rPr>
        <w:t>(Число</w:t>
      </w:r>
      <w:proofErr w:type="gramStart"/>
      <w:r w:rsidRPr="0030337F">
        <w:rPr>
          <w:lang w:val="ru-RU"/>
        </w:rPr>
        <w:t>1</w:t>
      </w:r>
      <w:proofErr w:type="gramEnd"/>
      <w:r w:rsidRPr="0030337F">
        <w:rPr>
          <w:lang w:val="ru-RU"/>
        </w:rPr>
        <w:t>.</w:t>
      </w:r>
      <w:r>
        <w:t>Text</w:t>
      </w:r>
      <w:r w:rsidRPr="0030337F">
        <w:rPr>
          <w:lang w:val="ru-RU"/>
        </w:rPr>
        <w:t>)</w:t>
      </w:r>
      <w:r>
        <w:rPr>
          <w:lang w:val="ru-RU"/>
        </w:rPr>
        <w:t xml:space="preserve">  _</w:t>
      </w:r>
    </w:p>
    <w:p w:rsidR="005015EE" w:rsidRDefault="005015EE" w:rsidP="005015EE">
      <w:pPr>
        <w:pStyle w:val="a4"/>
        <w:jc w:val="center"/>
        <w:rPr>
          <w:lang w:val="ru-RU"/>
        </w:rPr>
      </w:pPr>
      <w:r w:rsidRPr="0030337F">
        <w:rPr>
          <w:lang w:val="ru-RU"/>
        </w:rPr>
        <w:t xml:space="preserve">+ </w:t>
      </w:r>
      <w:r>
        <w:t>Val</w:t>
      </w:r>
      <w:r w:rsidRPr="0030337F">
        <w:rPr>
          <w:lang w:val="ru-RU"/>
        </w:rPr>
        <w:t>(Число</w:t>
      </w:r>
      <w:proofErr w:type="gramStart"/>
      <w:r w:rsidRPr="0030337F">
        <w:rPr>
          <w:lang w:val="ru-RU"/>
        </w:rPr>
        <w:t>2</w:t>
      </w:r>
      <w:proofErr w:type="gramEnd"/>
      <w:r w:rsidRPr="0030337F">
        <w:rPr>
          <w:lang w:val="ru-RU"/>
        </w:rPr>
        <w:t>.</w:t>
      </w:r>
      <w:r>
        <w:t>Text</w:t>
      </w:r>
      <w:r w:rsidRPr="0030337F">
        <w:rPr>
          <w:lang w:val="ru-RU"/>
        </w:rPr>
        <w:t>)</w:t>
      </w:r>
    </w:p>
    <w:p w:rsidR="005015EE" w:rsidRDefault="005015EE" w:rsidP="005015EE">
      <w:pPr>
        <w:ind w:firstLine="0"/>
        <w:rPr>
          <w:lang w:val="ru-RU"/>
        </w:rPr>
      </w:pPr>
      <w:r>
        <w:rPr>
          <w:lang w:val="ru-RU"/>
        </w:rPr>
        <w:t>или</w:t>
      </w:r>
    </w:p>
    <w:p w:rsidR="005015EE" w:rsidRDefault="005015EE" w:rsidP="005015EE">
      <w:pPr>
        <w:pStyle w:val="a4"/>
        <w:jc w:val="center"/>
        <w:rPr>
          <w:lang w:val="ru-RU"/>
        </w:rPr>
      </w:pPr>
      <w:r w:rsidRPr="0030337F">
        <w:rPr>
          <w:lang w:val="ru-RU"/>
        </w:rPr>
        <w:t>Результат.</w:t>
      </w:r>
      <w:r>
        <w:t>Text</w:t>
      </w:r>
      <w:r w:rsidRPr="0030337F">
        <w:rPr>
          <w:lang w:val="ru-RU"/>
        </w:rPr>
        <w:t xml:space="preserve"> =</w:t>
      </w:r>
      <w:r>
        <w:rPr>
          <w:lang w:val="ru-RU"/>
        </w:rPr>
        <w:t xml:space="preserve">  _</w:t>
      </w:r>
    </w:p>
    <w:p w:rsidR="005015EE" w:rsidRPr="0030337F" w:rsidRDefault="005015EE" w:rsidP="005015EE">
      <w:pPr>
        <w:pStyle w:val="a4"/>
        <w:jc w:val="center"/>
      </w:pPr>
      <w:r>
        <w:rPr>
          <w:lang w:val="ru-RU"/>
        </w:rPr>
        <w:t xml:space="preserve">      </w:t>
      </w:r>
      <w:proofErr w:type="gramStart"/>
      <w:r>
        <w:t>Val(</w:t>
      </w:r>
      <w:proofErr w:type="gramEnd"/>
      <w:r>
        <w:t>Число1.Text)</w:t>
      </w:r>
      <w:r w:rsidRPr="0030337F">
        <w:t xml:space="preserve">  _</w:t>
      </w:r>
    </w:p>
    <w:p w:rsidR="005015EE" w:rsidRPr="0030337F" w:rsidRDefault="005015EE" w:rsidP="005015EE">
      <w:pPr>
        <w:pStyle w:val="a4"/>
        <w:jc w:val="center"/>
      </w:pPr>
      <w:r>
        <w:t xml:space="preserve">+ </w:t>
      </w:r>
      <w:proofErr w:type="gramStart"/>
      <w:r>
        <w:t>Val(</w:t>
      </w:r>
      <w:proofErr w:type="gramEnd"/>
      <w:r>
        <w:t>Число2.Text)</w:t>
      </w:r>
    </w:p>
    <w:p w:rsidR="005015EE" w:rsidRDefault="005015EE" w:rsidP="005015EE">
      <w:pPr>
        <w:rPr>
          <w:lang w:val="ru-RU"/>
        </w:rPr>
      </w:pPr>
      <w:r>
        <w:rPr>
          <w:lang w:val="ru-RU"/>
        </w:rPr>
        <w:t>Как видите, в конце строк стоит пара символов - пробел и за ним знак подчеркивания.</w:t>
      </w:r>
    </w:p>
    <w:p w:rsidR="005015EE" w:rsidRDefault="005015EE" w:rsidP="005015EE">
      <w:pPr>
        <w:pStyle w:val="4"/>
      </w:pPr>
      <w:bookmarkStart w:id="1" w:name="_Toc157272355"/>
      <w:r>
        <w:t>Запись нескольких операторов в одной строке</w:t>
      </w:r>
      <w:bookmarkEnd w:id="1"/>
    </w:p>
    <w:p w:rsidR="005015EE" w:rsidRDefault="005015EE" w:rsidP="005015EE">
      <w:pPr>
        <w:rPr>
          <w:lang w:val="ru-RU"/>
        </w:rPr>
      </w:pPr>
      <w:r>
        <w:rPr>
          <w:lang w:val="en-US"/>
        </w:rPr>
        <w:t>Visual</w:t>
      </w:r>
      <w:r w:rsidRPr="0030337F">
        <w:rPr>
          <w:lang w:val="ru-RU"/>
        </w:rPr>
        <w:t xml:space="preserve"> </w:t>
      </w:r>
      <w:r>
        <w:rPr>
          <w:lang w:val="en-US"/>
        </w:rPr>
        <w:t>Basic</w:t>
      </w:r>
      <w:r>
        <w:rPr>
          <w:lang w:val="ru-RU"/>
        </w:rPr>
        <w:t xml:space="preserve"> допускает писать в одной строке несколько операторов, разделяя их двоеточиями, вот так:</w:t>
      </w:r>
    </w:p>
    <w:p w:rsidR="005015EE" w:rsidRDefault="005015EE" w:rsidP="005015EE">
      <w:pPr>
        <w:pStyle w:val="a3"/>
        <w:rPr>
          <w:lang w:val="en-US"/>
        </w:rPr>
      </w:pPr>
      <w:proofErr w:type="spellStart"/>
      <w:r>
        <w:rPr>
          <w:lang w:val="en-US"/>
        </w:rPr>
        <w:t>Звук.Command</w:t>
      </w:r>
      <w:proofErr w:type="spellEnd"/>
      <w:r>
        <w:rPr>
          <w:lang w:val="en-US"/>
        </w:rPr>
        <w:t xml:space="preserve"> = "Open"     :</w:t>
      </w:r>
      <w:r>
        <w:rPr>
          <w:lang w:val="en-US"/>
        </w:rPr>
        <w:fldChar w:fldCharType="begin"/>
      </w:r>
      <w:r w:rsidRPr="0030337F">
        <w:rPr>
          <w:lang w:val="en-US"/>
        </w:rPr>
        <w:instrText xml:space="preserve"> XE "\</w:instrText>
      </w:r>
      <w:r>
        <w:rPr>
          <w:lang w:val="en-US"/>
        </w:rPr>
        <w:instrText>:</w:instrText>
      </w:r>
      <w:r w:rsidRPr="0030337F">
        <w:rPr>
          <w:lang w:val="en-US"/>
        </w:rPr>
        <w:instrText xml:space="preserve">" </w:instrText>
      </w:r>
      <w:r>
        <w:rPr>
          <w:lang w:val="en-US"/>
        </w:rPr>
        <w:fldChar w:fldCharType="end"/>
      </w:r>
      <w:r>
        <w:rPr>
          <w:lang w:val="en-US"/>
        </w:rPr>
        <w:t xml:space="preserve">     </w:t>
      </w:r>
      <w:proofErr w:type="spellStart"/>
      <w:r>
        <w:rPr>
          <w:lang w:val="en-US"/>
        </w:rPr>
        <w:t>Звук.Command</w:t>
      </w:r>
      <w:proofErr w:type="spellEnd"/>
      <w:r>
        <w:rPr>
          <w:lang w:val="en-US"/>
        </w:rPr>
        <w:t xml:space="preserve"> = "Sound"      :     </w:t>
      </w:r>
      <w:proofErr w:type="spellStart"/>
      <w:r>
        <w:rPr>
          <w:lang w:val="en-US"/>
        </w:rPr>
        <w:t>Звук.Command</w:t>
      </w:r>
      <w:proofErr w:type="spellEnd"/>
      <w:r>
        <w:rPr>
          <w:lang w:val="en-US"/>
        </w:rPr>
        <w:t xml:space="preserve"> = "Close"</w:t>
      </w:r>
    </w:p>
    <w:p w:rsidR="005015EE" w:rsidRDefault="005015EE" w:rsidP="005015EE">
      <w:pPr>
        <w:rPr>
          <w:lang w:val="ru-RU"/>
        </w:rPr>
      </w:pPr>
      <w:r>
        <w:rPr>
          <w:lang w:val="ru-RU"/>
        </w:rPr>
        <w:t xml:space="preserve">Это приятно экономит место по вертикали экрана. </w:t>
      </w:r>
    </w:p>
    <w:p w:rsidR="009A7595" w:rsidRPr="005015EE" w:rsidRDefault="009A7595">
      <w:pPr>
        <w:rPr>
          <w:lang w:val="ru-RU"/>
        </w:rPr>
      </w:pPr>
    </w:p>
    <w:sectPr w:rsidR="009A7595" w:rsidRPr="005015EE" w:rsidSect="009A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015EE"/>
    <w:rsid w:val="005015EE"/>
    <w:rsid w:val="009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EE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грамма"/>
    <w:basedOn w:val="a"/>
    <w:rsid w:val="005015E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</w:pPr>
    <w:rPr>
      <w:rFonts w:ascii="Arial Narrow" w:hAnsi="Arial Narrow"/>
      <w:lang w:val="ru-RU"/>
    </w:rPr>
  </w:style>
  <w:style w:type="paragraph" w:customStyle="1" w:styleId="a4">
    <w:name w:val="код"/>
    <w:basedOn w:val="a"/>
    <w:rsid w:val="005015EE"/>
    <w:rPr>
      <w:rFonts w:ascii="Arial Narrow" w:hAnsi="Arial Narrow"/>
      <w:sz w:val="20"/>
      <w:lang w:val="en-US"/>
    </w:rPr>
  </w:style>
  <w:style w:type="paragraph" w:customStyle="1" w:styleId="4">
    <w:name w:val="Загол 4"/>
    <w:basedOn w:val="a"/>
    <w:rsid w:val="005015EE"/>
    <w:pPr>
      <w:keepNext/>
      <w:keepLines/>
      <w:spacing w:before="240" w:after="120"/>
      <w:jc w:val="center"/>
    </w:pPr>
    <w:rPr>
      <w:rFonts w:ascii="Times New Roman" w:hAnsi="Times New Roman"/>
      <w:b/>
      <w:sz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2009-04-21T06:43:00Z</dcterms:created>
  <dcterms:modified xsi:type="dcterms:W3CDTF">2009-04-21T06:43:00Z</dcterms:modified>
</cp:coreProperties>
</file>